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BF" w:rsidRDefault="00776BBF" w:rsidP="00776BBF">
      <w:pPr>
        <w:widowControl w:val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Е К Т</w:t>
      </w:r>
    </w:p>
    <w:p w:rsidR="00776BBF" w:rsidRDefault="00776BBF" w:rsidP="00776BBF">
      <w:pPr>
        <w:widowControl w:val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BBF" w:rsidRPr="003A7A19" w:rsidRDefault="00776BBF" w:rsidP="00776BBF">
      <w:pPr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7A19"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776BBF" w:rsidRPr="003A7A19" w:rsidRDefault="00776BBF" w:rsidP="00776BB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3A7A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76BBF" w:rsidRPr="003A7A19" w:rsidRDefault="00776BBF" w:rsidP="00776BB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3A7A19">
        <w:rPr>
          <w:rFonts w:ascii="Times New Roman" w:hAnsi="Times New Roman" w:cs="Times New Roman"/>
          <w:sz w:val="28"/>
          <w:szCs w:val="28"/>
        </w:rPr>
        <w:t xml:space="preserve">от «__» ________________________ </w:t>
      </w:r>
      <w:proofErr w:type="gramStart"/>
      <w:r w:rsidRPr="003A7A1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7A19">
        <w:rPr>
          <w:rFonts w:ascii="Times New Roman" w:hAnsi="Times New Roman" w:cs="Times New Roman"/>
          <w:sz w:val="28"/>
          <w:szCs w:val="28"/>
        </w:rPr>
        <w:t>. №___</w:t>
      </w:r>
    </w:p>
    <w:p w:rsidR="00776BBF" w:rsidRDefault="00776BBF" w:rsidP="00776BB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76BBF" w:rsidRPr="009D2745" w:rsidRDefault="00776BBF" w:rsidP="00776BB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9D274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9D2745">
        <w:rPr>
          <w:rFonts w:ascii="Times New Roman" w:hAnsi="Times New Roman" w:cs="Times New Roman"/>
          <w:sz w:val="28"/>
          <w:szCs w:val="28"/>
        </w:rPr>
        <w:t xml:space="preserve"> ПРОВЕДЕНИЯ ВЫЕЗДНОЙ ОЦЕНКИ ДОСТОВЕРНОСТИ СВЕДЕНИЙ, УКАЗАННЫХ В ЗАЯВЛЕНИИ О ВКЛЮЧЕНИИ СВЕДЕНИЙ В РЕЕСТР УТИЛИЗАТОРОВ, В ТОМ ЧИСЛЕ ПОРЯДКА ИСПОЛЬЗОВАНИЯ  СРЕДСТВ ДИСТАНЦИОННОГО ВЗАИМОДЕЙСТВИЯ ПРИ ПРОВЕДЕНИИ ВЫЕЗДНОЙ ОЦЕНКИ</w:t>
      </w:r>
    </w:p>
    <w:p w:rsidR="00776BBF" w:rsidRDefault="00776BBF" w:rsidP="00776BBF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BBF" w:rsidRPr="003A7A19" w:rsidRDefault="00776BBF" w:rsidP="00776BBF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pacing w:val="5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24-2.3.</w:t>
      </w:r>
      <w:r w:rsidRPr="003A7A19">
        <w:rPr>
          <w:rFonts w:ascii="Times New Roman" w:hAnsi="Times New Roman" w:cs="Times New Roman"/>
          <w:sz w:val="28"/>
          <w:szCs w:val="28"/>
        </w:rPr>
        <w:t xml:space="preserve"> Федерального закона от 24 июня 1998 г. № 89-ФЗ "Об отходах производства и потребления" Правительство Российской Федерации </w:t>
      </w:r>
      <w:r w:rsidRPr="00B51AED">
        <w:rPr>
          <w:rFonts w:ascii="Times New Roman" w:hAnsi="Times New Roman" w:cs="Times New Roman"/>
          <w:spacing w:val="50"/>
          <w:sz w:val="28"/>
          <w:szCs w:val="28"/>
          <w:highlight w:val="white"/>
        </w:rPr>
        <w:t>постановляе</w:t>
      </w:r>
      <w:r w:rsidRPr="00B51AED">
        <w:rPr>
          <w:rFonts w:ascii="Times New Roman" w:hAnsi="Times New Roman" w:cs="Times New Roman"/>
          <w:sz w:val="28"/>
          <w:szCs w:val="28"/>
          <w:highlight w:val="white"/>
        </w:rPr>
        <w:t>т</w:t>
      </w:r>
      <w:r w:rsidRPr="003A7A19">
        <w:rPr>
          <w:rFonts w:ascii="Times New Roman" w:hAnsi="Times New Roman" w:cs="Times New Roman"/>
          <w:b/>
          <w:sz w:val="28"/>
          <w:szCs w:val="28"/>
          <w:highlight w:val="white"/>
        </w:rPr>
        <w:t>:</w:t>
      </w:r>
    </w:p>
    <w:p w:rsidR="00776BBF" w:rsidRPr="003A7A19" w:rsidRDefault="00776BBF" w:rsidP="00776BBF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BBF" w:rsidRDefault="00776BBF" w:rsidP="00776B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19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 xml:space="preserve">ые Правила </w:t>
      </w:r>
      <w:r w:rsidRPr="009D2745">
        <w:rPr>
          <w:rFonts w:ascii="Times New Roman" w:hAnsi="Times New Roman" w:cs="Times New Roman"/>
          <w:sz w:val="28"/>
          <w:szCs w:val="28"/>
        </w:rPr>
        <w:t>проведения выездной оценки достоверности сведений, указанных в заявлении о включении сведений в реестр утилизаторов, в том числе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2745">
        <w:rPr>
          <w:rFonts w:ascii="Times New Roman" w:hAnsi="Times New Roman" w:cs="Times New Roman"/>
          <w:sz w:val="28"/>
          <w:szCs w:val="28"/>
        </w:rPr>
        <w:t>к использования средств дистанционного взаимодействия при проведении выездной 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BBF" w:rsidRDefault="00776BBF" w:rsidP="00776B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BBF" w:rsidRDefault="00776BBF" w:rsidP="00776B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BBF" w:rsidRPr="00E444E5" w:rsidRDefault="00776BBF" w:rsidP="00776B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776BBF" w:rsidRPr="00E444E5" w:rsidRDefault="00776BBF" w:rsidP="00776B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76BBF" w:rsidRPr="00E444E5" w:rsidRDefault="00776BBF" w:rsidP="00776B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>М.МИШУСТИН</w:t>
      </w:r>
    </w:p>
    <w:p w:rsidR="00776BBF" w:rsidRDefault="00776BBF" w:rsidP="00776BB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BBF" w:rsidRPr="003A7A19" w:rsidRDefault="00776BBF" w:rsidP="00776BBF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0" w:name="_Hlk8088672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76BBF" w:rsidRPr="003A7A19" w:rsidRDefault="00776BBF" w:rsidP="00776BBF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A7A1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776BBF" w:rsidRPr="003A7A19" w:rsidRDefault="00776BBF" w:rsidP="00776BBF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A7A1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76BBF" w:rsidRDefault="00776BBF" w:rsidP="00776BBF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3A7A19">
        <w:rPr>
          <w:rFonts w:ascii="Times New Roman" w:hAnsi="Times New Roman" w:cs="Times New Roman"/>
          <w:sz w:val="28"/>
          <w:szCs w:val="28"/>
        </w:rPr>
        <w:t>от _____________ № ______</w:t>
      </w:r>
      <w:bookmarkEnd w:id="0"/>
    </w:p>
    <w:p w:rsidR="00776BBF" w:rsidRDefault="00776BBF" w:rsidP="00776BBF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6BBF" w:rsidRPr="003866F3" w:rsidRDefault="00776BBF" w:rsidP="00776BB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776BBF" w:rsidRDefault="00776BBF" w:rsidP="00776BB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6F3">
        <w:rPr>
          <w:rFonts w:ascii="Times New Roman" w:eastAsia="Times New Roman" w:hAnsi="Times New Roman" w:cs="Times New Roman"/>
          <w:b/>
          <w:sz w:val="28"/>
          <w:szCs w:val="28"/>
        </w:rPr>
        <w:t>проведения выездной оценки юридического лица, индивидуального предпринимателя, осуществляющих утилизацию отходов от использования товаров, для включения в реестр юридических лиц и индивидуальных предпринимателей, осуществляющих утилизацию отходов от использования товаров</w:t>
      </w:r>
    </w:p>
    <w:p w:rsidR="00776BBF" w:rsidRDefault="00776BBF" w:rsidP="00776BB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BBF" w:rsidRDefault="00776BBF" w:rsidP="00776B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проведения выездной оценки </w:t>
      </w:r>
      <w:r w:rsidRPr="00A14624"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предпринимателя, осуществляющих утилизацию отходов от использования товаров, для включения в реестр юридических лиц и индивидуальных предпринимателей, осуществляющих утилизацию отходов от использования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BBF" w:rsidRPr="00B419D3" w:rsidRDefault="00776BBF" w:rsidP="00776BB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проведения выездной о</w:t>
      </w:r>
      <w:r w:rsidRPr="00B419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индивидуального предпринимателя, осуществляющих утилизацию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 от использования товаров, </w:t>
      </w:r>
      <w:r w:rsidRPr="00B4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4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оценка</w:t>
      </w:r>
      <w:r w:rsidRPr="00B419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з</w:t>
      </w:r>
      <w:r w:rsidRPr="00B4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о включении сведений о юридическом лице, об индивидуальном предпринимателе, осуществляющих утилизацию отходов от использования товаров, в реестр </w:t>
      </w:r>
      <w:r w:rsidRPr="001C0B9C">
        <w:rPr>
          <w:rFonts w:ascii="Times New Roman" w:eastAsia="Times New Roman" w:hAnsi="Times New Roman" w:cs="Times New Roman"/>
          <w:sz w:val="28"/>
          <w:szCs w:val="28"/>
        </w:rPr>
        <w:t>юридических лиц и индивидуальных предпринимателей, осуществляющих утилизацию отходов от использования товаров,</w:t>
      </w:r>
      <w:r w:rsidRPr="001C0B9C" w:rsidDel="000A2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B9C">
        <w:rPr>
          <w:rFonts w:ascii="Times New Roman" w:eastAsia="Times New Roman" w:hAnsi="Times New Roman" w:cs="Times New Roman"/>
          <w:sz w:val="28"/>
          <w:szCs w:val="28"/>
        </w:rPr>
        <w:t>(далее – реестр утилизаторов)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76BBF" w:rsidRPr="00B419D3" w:rsidRDefault="00776BBF" w:rsidP="00776BB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19D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Выездная оценка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территориальными органами</w:t>
      </w:r>
      <w:r w:rsidRPr="00B4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>по надзору в сфере 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на предмет:</w:t>
      </w:r>
    </w:p>
    <w:p w:rsidR="00776BBF" w:rsidRPr="00B419D3" w:rsidRDefault="00776BBF" w:rsidP="00776BB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достоверности сведений, указанных в заявлении о включении сведений в реестр утилизаторов, </w:t>
      </w:r>
    </w:p>
    <w:p w:rsidR="00776BBF" w:rsidRPr="00B419D3" w:rsidRDefault="00776BBF" w:rsidP="00776BB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соответствия </w:t>
      </w:r>
      <w:r w:rsidRPr="00B419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4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(продукции), производимой такими юридическим лицом, индивидуальным предпринимателем с использованием отходов от использования товаров и (или) полученного из них вторичного сырья, </w:t>
      </w:r>
      <w:r w:rsidRPr="005B3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перечню, предусмотренному пунктом 6 статьи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354B">
        <w:rPr>
          <w:rFonts w:ascii="Times New Roman" w:eastAsia="Times New Roman" w:hAnsi="Times New Roman" w:cs="Times New Roman"/>
          <w:sz w:val="28"/>
          <w:szCs w:val="28"/>
          <w:lang w:eastAsia="ru-RU"/>
        </w:rPr>
        <w:t>2-1 Федерального закона «Об отходах производства и потребления»;</w:t>
      </w:r>
      <w:proofErr w:type="gramEnd"/>
    </w:p>
    <w:p w:rsidR="00776BBF" w:rsidRDefault="00776BBF" w:rsidP="00776BB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юридического лица, индивидуального предпринимателя оборудования и (или) установок, используемых при утилизации отходов от использования товаро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их производственной мощности.</w:t>
      </w:r>
    </w:p>
    <w:p w:rsidR="00776BBF" w:rsidRDefault="00776BBF" w:rsidP="00776BB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C0B9C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индивидуальный предприниматель, осуществляющие утилизацию отходов от использования товаров,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C0B9C">
        <w:rPr>
          <w:rFonts w:ascii="Times New Roman" w:eastAsia="Times New Roman" w:hAnsi="Times New Roman" w:cs="Times New Roman"/>
          <w:sz w:val="28"/>
          <w:szCs w:val="28"/>
        </w:rPr>
        <w:t xml:space="preserve">претендующие на включение в реестр утилизаторов) информируется о проведении выездной оценки </w:t>
      </w:r>
      <w:r w:rsidRPr="001C0B9C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территориальными органами Федеральной службы по надзору в сфере природопользования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0B9C">
        <w:rPr>
          <w:rFonts w:ascii="Times New Roman" w:eastAsia="Times New Roman" w:hAnsi="Times New Roman" w:cs="Times New Roman"/>
          <w:sz w:val="28"/>
          <w:szCs w:val="28"/>
        </w:rPr>
        <w:t xml:space="preserve"> чем за 7 рабочих дней до даты ее проведения.</w:t>
      </w:r>
      <w:proofErr w:type="gramEnd"/>
    </w:p>
    <w:p w:rsidR="00776BBF" w:rsidRPr="003866F3" w:rsidRDefault="00776BBF" w:rsidP="00776BB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</w:t>
      </w:r>
      <w:r w:rsidRPr="003866F3">
        <w:rPr>
          <w:rFonts w:ascii="Times New Roman" w:eastAsia="Times New Roman" w:hAnsi="Times New Roman" w:cs="Times New Roman"/>
          <w:sz w:val="28"/>
          <w:szCs w:val="28"/>
        </w:rPr>
        <w:t>рок проведения выездной оценки не должен превышать 5 рабочих дней.</w:t>
      </w:r>
    </w:p>
    <w:p w:rsidR="00776BBF" w:rsidRDefault="00776BBF" w:rsidP="00776BB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B070F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результатам проведения выездной оценки</w:t>
      </w:r>
      <w:r w:rsidRPr="00B07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территориальными органами Федеральной службы по надзору в сфере природопользования </w:t>
      </w:r>
      <w:r w:rsidRPr="00B070FB">
        <w:rPr>
          <w:rFonts w:ascii="Times New Roman" w:eastAsia="Times New Roman" w:hAnsi="Times New Roman" w:cs="Times New Roman"/>
          <w:sz w:val="28"/>
          <w:szCs w:val="28"/>
        </w:rPr>
        <w:t xml:space="preserve">принимается одно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следующих </w:t>
      </w:r>
      <w:r w:rsidRPr="00B070FB">
        <w:rPr>
          <w:rFonts w:ascii="Times New Roman" w:eastAsia="Times New Roman" w:hAnsi="Times New Roman" w:cs="Times New Roman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6BBF" w:rsidRPr="005E27FB" w:rsidRDefault="00776BBF" w:rsidP="00776B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27FB">
        <w:rPr>
          <w:rFonts w:ascii="Times New Roman" w:eastAsia="Times New Roman" w:hAnsi="Times New Roman" w:cs="Times New Roman"/>
          <w:sz w:val="28"/>
          <w:szCs w:val="28"/>
        </w:rPr>
        <w:t>) о внесении сведений о юридическом лице,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7FB">
        <w:rPr>
          <w:rFonts w:ascii="Times New Roman" w:eastAsia="Times New Roman" w:hAnsi="Times New Roman" w:cs="Times New Roman"/>
          <w:sz w:val="28"/>
          <w:szCs w:val="28"/>
        </w:rPr>
        <w:t xml:space="preserve">об индивидуальном предпринимателе в реестр утилизаторов, а также сведений об указанных в </w:t>
      </w:r>
      <w:proofErr w:type="gramStart"/>
      <w:r w:rsidRPr="005E27FB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proofErr w:type="gramEnd"/>
      <w:r w:rsidRPr="005E27FB">
        <w:rPr>
          <w:rFonts w:ascii="Times New Roman" w:eastAsia="Times New Roman" w:hAnsi="Times New Roman" w:cs="Times New Roman"/>
          <w:sz w:val="28"/>
          <w:szCs w:val="28"/>
        </w:rPr>
        <w:t xml:space="preserve"> о внесении сведений в реестр утилизаторов товарах (продукции), производимых с использованием отходов от использования товаров и (или) полученного из них вторичного сырья, оборудовании и (или) установках, используемых при утилизации отходов от использования товаров, их производственной мощности, а также обеспечивает включение указанных сведений в реестр утилизаторов;</w:t>
      </w:r>
    </w:p>
    <w:p w:rsidR="00776BBF" w:rsidRPr="005E27FB" w:rsidRDefault="00776BBF" w:rsidP="00776B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E27FB">
        <w:rPr>
          <w:rFonts w:ascii="Times New Roman" w:eastAsia="Times New Roman" w:hAnsi="Times New Roman" w:cs="Times New Roman"/>
          <w:sz w:val="28"/>
          <w:szCs w:val="28"/>
        </w:rPr>
        <w:t>) о включении сведений о юридическом лице, об индивидуальном предпринимателе в реестр утилизаторов, а также сведений о товарах (продукции), производимых с использованием отходов от использования товаров и (или) полученного из них вторичного сырья, об оборудовании и (или) установках, используемых при утилизации отходов от использования товаров, их производственной мощности с учетом фактически установленных в ходе выездной оценки товаров (продукции), производимых с</w:t>
      </w:r>
      <w:proofErr w:type="gramEnd"/>
      <w:r w:rsidRPr="005E2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27FB">
        <w:rPr>
          <w:rFonts w:ascii="Times New Roman" w:eastAsia="Times New Roman" w:hAnsi="Times New Roman" w:cs="Times New Roman"/>
          <w:sz w:val="28"/>
          <w:szCs w:val="28"/>
        </w:rPr>
        <w:t>использованием отходов от использования товаров и (или) полученного из них вторичного сырья, и (или) производственной мощности оборудования и (или) установок, используемых при утилизации отходов от использования товаров, если отклонение указанной в заявлении о включении сведений в реестр утилизаторов производственной мощности оборудования и (или) установок от выявленных в результате выездной оценки данных не превышает пятнадцать процентов;</w:t>
      </w:r>
      <w:proofErr w:type="gramEnd"/>
    </w:p>
    <w:p w:rsidR="00776BBF" w:rsidRDefault="00776BBF" w:rsidP="00776B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5E27FB">
        <w:rPr>
          <w:rFonts w:ascii="Times New Roman" w:eastAsia="Times New Roman" w:hAnsi="Times New Roman" w:cs="Times New Roman"/>
          <w:sz w:val="28"/>
          <w:szCs w:val="28"/>
        </w:rPr>
        <w:t>об отказе во включении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7FB">
        <w:rPr>
          <w:rFonts w:ascii="Times New Roman" w:eastAsia="Times New Roman" w:hAnsi="Times New Roman" w:cs="Times New Roman"/>
          <w:sz w:val="28"/>
          <w:szCs w:val="28"/>
        </w:rPr>
        <w:t>о юридическом лице, об индивидуальном предпринимателе в реестр утилизаторов в случае выявления факта отсутствия у юридического лица, индивидуального предпринимателя заявленных оборудования и (или) установок, используемых при утилизации отходов от использования товаров, и (или) факта отклонения указанной в заявлении о внесении сведений в реестр утилизаторов производственной мощности оборудования и (или) установок используемых при утилизации отходов</w:t>
      </w:r>
      <w:proofErr w:type="gramEnd"/>
      <w:r w:rsidRPr="005E2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27FB">
        <w:rPr>
          <w:rFonts w:ascii="Times New Roman" w:eastAsia="Times New Roman" w:hAnsi="Times New Roman" w:cs="Times New Roman"/>
          <w:sz w:val="28"/>
          <w:szCs w:val="28"/>
        </w:rPr>
        <w:t>от использования товаров, от выявленных в результате выездной оценки показателей производственной мощности  таких оборудования и (или) установок более чем на пятнадцать процентов, и (или) факта отсутствия производства товаров (продукции) с использованием отходов от использования товаров и (или) полученного из них вторичного сырья.</w:t>
      </w:r>
      <w:proofErr w:type="gramEnd"/>
    </w:p>
    <w:p w:rsidR="00776BBF" w:rsidRPr="005E27FB" w:rsidRDefault="00776BBF" w:rsidP="00776B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r w:rsidRPr="001C0B9C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индивидуальный предприниматель,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была проведена</w:t>
      </w:r>
      <w:r w:rsidRPr="001C0B9C">
        <w:rPr>
          <w:rFonts w:ascii="Times New Roman" w:eastAsia="Times New Roman" w:hAnsi="Times New Roman" w:cs="Times New Roman"/>
          <w:sz w:val="28"/>
          <w:szCs w:val="28"/>
        </w:rPr>
        <w:t xml:space="preserve"> выездн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1C0B9C">
        <w:rPr>
          <w:rFonts w:ascii="Times New Roman" w:eastAsia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</w:rPr>
        <w:t>а в течение 5 рабочих дней уведомляются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B9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территориальными органами Федеральной службы по надзору в сфере природопользования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о результатах проведения выездной оценки.</w:t>
      </w:r>
    </w:p>
    <w:p w:rsidR="00776BBF" w:rsidRPr="00B070FB" w:rsidRDefault="00776BBF" w:rsidP="00776BBF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BBF" w:rsidRPr="00A14624" w:rsidRDefault="00776BBF" w:rsidP="00776BBF"/>
    <w:p w:rsidR="008F21DD" w:rsidRPr="00776BBF" w:rsidRDefault="008F21DD" w:rsidP="00776BBF">
      <w:bookmarkStart w:id="1" w:name="_GoBack"/>
      <w:bookmarkEnd w:id="1"/>
    </w:p>
    <w:sectPr w:rsidR="008F21DD" w:rsidRPr="00776BBF" w:rsidSect="00AD7634">
      <w:headerReference w:type="default" r:id="rId6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788059"/>
      <w:docPartObj>
        <w:docPartGallery w:val="Page Numbers (Top of Page)"/>
        <w:docPartUnique/>
      </w:docPartObj>
    </w:sdtPr>
    <w:sdtEndPr/>
    <w:sdtContent>
      <w:p w:rsidR="00AD7634" w:rsidRDefault="00776B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D7634" w:rsidRDefault="00776B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B47DC"/>
    <w:multiLevelType w:val="hybridMultilevel"/>
    <w:tmpl w:val="F0942372"/>
    <w:lvl w:ilvl="0" w:tplc="0419000F">
      <w:start w:val="1"/>
      <w:numFmt w:val="decimal"/>
      <w:lvlText w:val="%1."/>
      <w:lvlJc w:val="left"/>
      <w:pPr>
        <w:ind w:left="631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F4925"/>
    <w:multiLevelType w:val="multilevel"/>
    <w:tmpl w:val="5B30ACE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eastAsia="Times New Roman" w:hint="default"/>
        <w:b/>
        <w:bCs w:val="0"/>
        <w:color w:val="333333"/>
      </w:rPr>
    </w:lvl>
    <w:lvl w:ilvl="1">
      <w:start w:val="1"/>
      <w:numFmt w:val="decimal"/>
      <w:pStyle w:val="a"/>
      <w:isLgl/>
      <w:lvlText w:val="%1.%2."/>
      <w:lvlJc w:val="left"/>
      <w:pPr>
        <w:ind w:left="6598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A074D9E"/>
    <w:multiLevelType w:val="hybridMultilevel"/>
    <w:tmpl w:val="FE627A7E"/>
    <w:lvl w:ilvl="0" w:tplc="E7C03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8F7C02"/>
    <w:multiLevelType w:val="hybridMultilevel"/>
    <w:tmpl w:val="89DC48D0"/>
    <w:lvl w:ilvl="0" w:tplc="5C84A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7C"/>
    <w:rsid w:val="00000DCB"/>
    <w:rsid w:val="00002632"/>
    <w:rsid w:val="00003890"/>
    <w:rsid w:val="000048BC"/>
    <w:rsid w:val="00011284"/>
    <w:rsid w:val="000141BE"/>
    <w:rsid w:val="00026AE5"/>
    <w:rsid w:val="000360FD"/>
    <w:rsid w:val="000526AD"/>
    <w:rsid w:val="000607F4"/>
    <w:rsid w:val="00062453"/>
    <w:rsid w:val="00063E3E"/>
    <w:rsid w:val="00082BEF"/>
    <w:rsid w:val="00097C20"/>
    <w:rsid w:val="000A30D7"/>
    <w:rsid w:val="000A57D0"/>
    <w:rsid w:val="000B3B74"/>
    <w:rsid w:val="000B58CC"/>
    <w:rsid w:val="000B62A3"/>
    <w:rsid w:val="000D0673"/>
    <w:rsid w:val="000D584B"/>
    <w:rsid w:val="000E37AD"/>
    <w:rsid w:val="000E7258"/>
    <w:rsid w:val="00105177"/>
    <w:rsid w:val="00111817"/>
    <w:rsid w:val="001131A4"/>
    <w:rsid w:val="00121F72"/>
    <w:rsid w:val="00132457"/>
    <w:rsid w:val="0014067C"/>
    <w:rsid w:val="00141457"/>
    <w:rsid w:val="001437D7"/>
    <w:rsid w:val="00145332"/>
    <w:rsid w:val="00151E82"/>
    <w:rsid w:val="001545EF"/>
    <w:rsid w:val="001726EF"/>
    <w:rsid w:val="001736BE"/>
    <w:rsid w:val="00174B47"/>
    <w:rsid w:val="001772C0"/>
    <w:rsid w:val="00177C6C"/>
    <w:rsid w:val="001819FB"/>
    <w:rsid w:val="0018204B"/>
    <w:rsid w:val="00182C61"/>
    <w:rsid w:val="00185C9C"/>
    <w:rsid w:val="00194271"/>
    <w:rsid w:val="00196D75"/>
    <w:rsid w:val="001A5BCD"/>
    <w:rsid w:val="001B5370"/>
    <w:rsid w:val="001B65B8"/>
    <w:rsid w:val="001C0B1B"/>
    <w:rsid w:val="001C0B9C"/>
    <w:rsid w:val="001E03F8"/>
    <w:rsid w:val="001E189A"/>
    <w:rsid w:val="001E1A92"/>
    <w:rsid w:val="001E509E"/>
    <w:rsid w:val="001E5925"/>
    <w:rsid w:val="001E7AAE"/>
    <w:rsid w:val="001F0D69"/>
    <w:rsid w:val="001F1DF8"/>
    <w:rsid w:val="001F5BF5"/>
    <w:rsid w:val="002022E4"/>
    <w:rsid w:val="00205BFF"/>
    <w:rsid w:val="00207BC0"/>
    <w:rsid w:val="002100EF"/>
    <w:rsid w:val="00223116"/>
    <w:rsid w:val="002237A3"/>
    <w:rsid w:val="00223A4C"/>
    <w:rsid w:val="00225AFC"/>
    <w:rsid w:val="0023050C"/>
    <w:rsid w:val="002335AD"/>
    <w:rsid w:val="00233F2B"/>
    <w:rsid w:val="002445AE"/>
    <w:rsid w:val="00246063"/>
    <w:rsid w:val="00252198"/>
    <w:rsid w:val="002546F4"/>
    <w:rsid w:val="0025643E"/>
    <w:rsid w:val="00256627"/>
    <w:rsid w:val="002645EE"/>
    <w:rsid w:val="00267B32"/>
    <w:rsid w:val="00271098"/>
    <w:rsid w:val="0027259F"/>
    <w:rsid w:val="00292E97"/>
    <w:rsid w:val="002A1AED"/>
    <w:rsid w:val="002A2784"/>
    <w:rsid w:val="002A4E3D"/>
    <w:rsid w:val="002B1CEC"/>
    <w:rsid w:val="002B78FA"/>
    <w:rsid w:val="002B7BE0"/>
    <w:rsid w:val="002E0F8B"/>
    <w:rsid w:val="002E37C9"/>
    <w:rsid w:val="002E4696"/>
    <w:rsid w:val="002E7AD5"/>
    <w:rsid w:val="002F2097"/>
    <w:rsid w:val="002F225D"/>
    <w:rsid w:val="002F3C40"/>
    <w:rsid w:val="002F4440"/>
    <w:rsid w:val="003015DB"/>
    <w:rsid w:val="003017BA"/>
    <w:rsid w:val="00302E9A"/>
    <w:rsid w:val="0030385C"/>
    <w:rsid w:val="0030441C"/>
    <w:rsid w:val="003050D4"/>
    <w:rsid w:val="003147DE"/>
    <w:rsid w:val="003171A0"/>
    <w:rsid w:val="003179E2"/>
    <w:rsid w:val="00325DA8"/>
    <w:rsid w:val="003356D7"/>
    <w:rsid w:val="003357F2"/>
    <w:rsid w:val="00341EB0"/>
    <w:rsid w:val="00342481"/>
    <w:rsid w:val="00342CBC"/>
    <w:rsid w:val="003431B1"/>
    <w:rsid w:val="00344370"/>
    <w:rsid w:val="00344584"/>
    <w:rsid w:val="00345897"/>
    <w:rsid w:val="00363443"/>
    <w:rsid w:val="00365379"/>
    <w:rsid w:val="003665C9"/>
    <w:rsid w:val="0036742D"/>
    <w:rsid w:val="003763AD"/>
    <w:rsid w:val="00376BAD"/>
    <w:rsid w:val="003860DC"/>
    <w:rsid w:val="003866F3"/>
    <w:rsid w:val="0039601D"/>
    <w:rsid w:val="003A23E1"/>
    <w:rsid w:val="003A6560"/>
    <w:rsid w:val="003A7A19"/>
    <w:rsid w:val="003B061D"/>
    <w:rsid w:val="003B196F"/>
    <w:rsid w:val="003B5F56"/>
    <w:rsid w:val="003B7FE3"/>
    <w:rsid w:val="003C0DFF"/>
    <w:rsid w:val="003C55FF"/>
    <w:rsid w:val="003C7B45"/>
    <w:rsid w:val="003D528D"/>
    <w:rsid w:val="003E1200"/>
    <w:rsid w:val="003E1C05"/>
    <w:rsid w:val="003E351E"/>
    <w:rsid w:val="003E4106"/>
    <w:rsid w:val="003F6057"/>
    <w:rsid w:val="004040E5"/>
    <w:rsid w:val="004233AA"/>
    <w:rsid w:val="00431A11"/>
    <w:rsid w:val="00432E49"/>
    <w:rsid w:val="00443DC9"/>
    <w:rsid w:val="00445387"/>
    <w:rsid w:val="00446E7A"/>
    <w:rsid w:val="00457331"/>
    <w:rsid w:val="004712ED"/>
    <w:rsid w:val="0047262B"/>
    <w:rsid w:val="00474379"/>
    <w:rsid w:val="00486EA4"/>
    <w:rsid w:val="00487AC6"/>
    <w:rsid w:val="00492588"/>
    <w:rsid w:val="004977A6"/>
    <w:rsid w:val="004A0332"/>
    <w:rsid w:val="004A1F28"/>
    <w:rsid w:val="004A6001"/>
    <w:rsid w:val="004B02CE"/>
    <w:rsid w:val="004B6566"/>
    <w:rsid w:val="004C2037"/>
    <w:rsid w:val="004C409F"/>
    <w:rsid w:val="004D0579"/>
    <w:rsid w:val="004E3944"/>
    <w:rsid w:val="004E4C06"/>
    <w:rsid w:val="004E61C8"/>
    <w:rsid w:val="004E6632"/>
    <w:rsid w:val="004F1CB3"/>
    <w:rsid w:val="004F2C66"/>
    <w:rsid w:val="004F390F"/>
    <w:rsid w:val="004F78AC"/>
    <w:rsid w:val="00500E5A"/>
    <w:rsid w:val="005018FC"/>
    <w:rsid w:val="005035B6"/>
    <w:rsid w:val="00506320"/>
    <w:rsid w:val="00515507"/>
    <w:rsid w:val="005160F8"/>
    <w:rsid w:val="00522449"/>
    <w:rsid w:val="005307E8"/>
    <w:rsid w:val="005407B0"/>
    <w:rsid w:val="00550ED9"/>
    <w:rsid w:val="0055110E"/>
    <w:rsid w:val="00552E6F"/>
    <w:rsid w:val="005543BC"/>
    <w:rsid w:val="00566A76"/>
    <w:rsid w:val="00567725"/>
    <w:rsid w:val="00570DD0"/>
    <w:rsid w:val="0057213B"/>
    <w:rsid w:val="005726C7"/>
    <w:rsid w:val="0057380D"/>
    <w:rsid w:val="0057574A"/>
    <w:rsid w:val="00575C13"/>
    <w:rsid w:val="00575C4B"/>
    <w:rsid w:val="00576C1F"/>
    <w:rsid w:val="00576C5D"/>
    <w:rsid w:val="005801AB"/>
    <w:rsid w:val="00582134"/>
    <w:rsid w:val="0058267C"/>
    <w:rsid w:val="005828C8"/>
    <w:rsid w:val="005836E7"/>
    <w:rsid w:val="0058375E"/>
    <w:rsid w:val="005919B3"/>
    <w:rsid w:val="00595042"/>
    <w:rsid w:val="005963D1"/>
    <w:rsid w:val="005A08AF"/>
    <w:rsid w:val="005A44FE"/>
    <w:rsid w:val="005A6613"/>
    <w:rsid w:val="005A6A81"/>
    <w:rsid w:val="005B1A9E"/>
    <w:rsid w:val="005B2EF1"/>
    <w:rsid w:val="005B354B"/>
    <w:rsid w:val="005B5F29"/>
    <w:rsid w:val="005B7930"/>
    <w:rsid w:val="005C39E6"/>
    <w:rsid w:val="005C50F5"/>
    <w:rsid w:val="005C6FC6"/>
    <w:rsid w:val="005D135C"/>
    <w:rsid w:val="005D3A75"/>
    <w:rsid w:val="005D6B21"/>
    <w:rsid w:val="005E0E3E"/>
    <w:rsid w:val="005E27FB"/>
    <w:rsid w:val="005E2802"/>
    <w:rsid w:val="005E3328"/>
    <w:rsid w:val="005F000F"/>
    <w:rsid w:val="005F0C1B"/>
    <w:rsid w:val="005F37CA"/>
    <w:rsid w:val="005F4521"/>
    <w:rsid w:val="006037F4"/>
    <w:rsid w:val="00605DB8"/>
    <w:rsid w:val="0061192C"/>
    <w:rsid w:val="00623C60"/>
    <w:rsid w:val="00625C43"/>
    <w:rsid w:val="006265E5"/>
    <w:rsid w:val="00630F8D"/>
    <w:rsid w:val="006374C6"/>
    <w:rsid w:val="0064109D"/>
    <w:rsid w:val="00645F7F"/>
    <w:rsid w:val="00653CBE"/>
    <w:rsid w:val="006611F5"/>
    <w:rsid w:val="0066531D"/>
    <w:rsid w:val="00666773"/>
    <w:rsid w:val="0067735F"/>
    <w:rsid w:val="00683D37"/>
    <w:rsid w:val="0068451A"/>
    <w:rsid w:val="00690998"/>
    <w:rsid w:val="00691BC8"/>
    <w:rsid w:val="00693231"/>
    <w:rsid w:val="00693E55"/>
    <w:rsid w:val="00695B46"/>
    <w:rsid w:val="006A3E2C"/>
    <w:rsid w:val="006A5452"/>
    <w:rsid w:val="006A6EF4"/>
    <w:rsid w:val="006B3A38"/>
    <w:rsid w:val="006B59F9"/>
    <w:rsid w:val="006C08FE"/>
    <w:rsid w:val="006C1ABB"/>
    <w:rsid w:val="006C7FD1"/>
    <w:rsid w:val="006D202B"/>
    <w:rsid w:val="006E3D5F"/>
    <w:rsid w:val="006E4D5C"/>
    <w:rsid w:val="006E5436"/>
    <w:rsid w:val="006E5E9C"/>
    <w:rsid w:val="00701599"/>
    <w:rsid w:val="00702DC9"/>
    <w:rsid w:val="0070616A"/>
    <w:rsid w:val="007062DB"/>
    <w:rsid w:val="00716DBB"/>
    <w:rsid w:val="00721F4A"/>
    <w:rsid w:val="00730828"/>
    <w:rsid w:val="00741585"/>
    <w:rsid w:val="00741FF4"/>
    <w:rsid w:val="007439FC"/>
    <w:rsid w:val="007467DE"/>
    <w:rsid w:val="00751457"/>
    <w:rsid w:val="00772B6C"/>
    <w:rsid w:val="007749CA"/>
    <w:rsid w:val="00776BBF"/>
    <w:rsid w:val="00781628"/>
    <w:rsid w:val="00782758"/>
    <w:rsid w:val="00795D73"/>
    <w:rsid w:val="00796E6C"/>
    <w:rsid w:val="007A1A00"/>
    <w:rsid w:val="007A5C2E"/>
    <w:rsid w:val="007B4771"/>
    <w:rsid w:val="007D606E"/>
    <w:rsid w:val="007E6DB7"/>
    <w:rsid w:val="007F0CB4"/>
    <w:rsid w:val="007F29B0"/>
    <w:rsid w:val="007F63FC"/>
    <w:rsid w:val="00811BF4"/>
    <w:rsid w:val="008170C5"/>
    <w:rsid w:val="00826A81"/>
    <w:rsid w:val="008300FB"/>
    <w:rsid w:val="0083422A"/>
    <w:rsid w:val="00844118"/>
    <w:rsid w:val="00851037"/>
    <w:rsid w:val="008532E0"/>
    <w:rsid w:val="0085724F"/>
    <w:rsid w:val="00862488"/>
    <w:rsid w:val="00866A9D"/>
    <w:rsid w:val="008702D3"/>
    <w:rsid w:val="00870C83"/>
    <w:rsid w:val="0088177E"/>
    <w:rsid w:val="00882FB3"/>
    <w:rsid w:val="00886D21"/>
    <w:rsid w:val="00893D3D"/>
    <w:rsid w:val="00897057"/>
    <w:rsid w:val="008A2085"/>
    <w:rsid w:val="008A2935"/>
    <w:rsid w:val="008A7D5F"/>
    <w:rsid w:val="008B7E90"/>
    <w:rsid w:val="008C090A"/>
    <w:rsid w:val="008D4877"/>
    <w:rsid w:val="008D6F9B"/>
    <w:rsid w:val="008E166B"/>
    <w:rsid w:val="008E5972"/>
    <w:rsid w:val="008E69A2"/>
    <w:rsid w:val="008E7450"/>
    <w:rsid w:val="008F052F"/>
    <w:rsid w:val="008F21DD"/>
    <w:rsid w:val="008F32A4"/>
    <w:rsid w:val="00900D3F"/>
    <w:rsid w:val="009013C2"/>
    <w:rsid w:val="00902FA4"/>
    <w:rsid w:val="0091532B"/>
    <w:rsid w:val="009325D1"/>
    <w:rsid w:val="0093734F"/>
    <w:rsid w:val="009425B0"/>
    <w:rsid w:val="00942DEF"/>
    <w:rsid w:val="00955309"/>
    <w:rsid w:val="00956CA5"/>
    <w:rsid w:val="00957364"/>
    <w:rsid w:val="00961E22"/>
    <w:rsid w:val="009634FC"/>
    <w:rsid w:val="0096373F"/>
    <w:rsid w:val="00964075"/>
    <w:rsid w:val="00964223"/>
    <w:rsid w:val="009651B9"/>
    <w:rsid w:val="00967A01"/>
    <w:rsid w:val="00967AD1"/>
    <w:rsid w:val="00983289"/>
    <w:rsid w:val="00985D69"/>
    <w:rsid w:val="00987602"/>
    <w:rsid w:val="0099300A"/>
    <w:rsid w:val="0099674D"/>
    <w:rsid w:val="009A2574"/>
    <w:rsid w:val="009A38BF"/>
    <w:rsid w:val="009B5BD0"/>
    <w:rsid w:val="009B64F9"/>
    <w:rsid w:val="009C295E"/>
    <w:rsid w:val="009C54F8"/>
    <w:rsid w:val="009C630C"/>
    <w:rsid w:val="009D24F0"/>
    <w:rsid w:val="009D2EB4"/>
    <w:rsid w:val="009D7F51"/>
    <w:rsid w:val="009E69AC"/>
    <w:rsid w:val="009F0223"/>
    <w:rsid w:val="009F27BD"/>
    <w:rsid w:val="009F5E39"/>
    <w:rsid w:val="009F69F5"/>
    <w:rsid w:val="00A014BD"/>
    <w:rsid w:val="00A06698"/>
    <w:rsid w:val="00A10062"/>
    <w:rsid w:val="00A12793"/>
    <w:rsid w:val="00A12A19"/>
    <w:rsid w:val="00A21638"/>
    <w:rsid w:val="00A21873"/>
    <w:rsid w:val="00A24305"/>
    <w:rsid w:val="00A264E5"/>
    <w:rsid w:val="00A27E24"/>
    <w:rsid w:val="00A31E44"/>
    <w:rsid w:val="00A3600C"/>
    <w:rsid w:val="00A403D1"/>
    <w:rsid w:val="00A414F2"/>
    <w:rsid w:val="00A448FB"/>
    <w:rsid w:val="00A475EC"/>
    <w:rsid w:val="00A52304"/>
    <w:rsid w:val="00A54F89"/>
    <w:rsid w:val="00A62C30"/>
    <w:rsid w:val="00A67138"/>
    <w:rsid w:val="00A76EA7"/>
    <w:rsid w:val="00A83253"/>
    <w:rsid w:val="00A834D6"/>
    <w:rsid w:val="00A85685"/>
    <w:rsid w:val="00A85CDA"/>
    <w:rsid w:val="00A868AE"/>
    <w:rsid w:val="00A9086D"/>
    <w:rsid w:val="00A97F87"/>
    <w:rsid w:val="00AA17D5"/>
    <w:rsid w:val="00AA5AD1"/>
    <w:rsid w:val="00AA7426"/>
    <w:rsid w:val="00AB43EE"/>
    <w:rsid w:val="00AB5018"/>
    <w:rsid w:val="00AB7844"/>
    <w:rsid w:val="00AC277B"/>
    <w:rsid w:val="00AC37E5"/>
    <w:rsid w:val="00AC6083"/>
    <w:rsid w:val="00AD7372"/>
    <w:rsid w:val="00AE2EE1"/>
    <w:rsid w:val="00AE6B2C"/>
    <w:rsid w:val="00AF0B64"/>
    <w:rsid w:val="00AF75C3"/>
    <w:rsid w:val="00B070FB"/>
    <w:rsid w:val="00B107AA"/>
    <w:rsid w:val="00B12532"/>
    <w:rsid w:val="00B24EE9"/>
    <w:rsid w:val="00B25251"/>
    <w:rsid w:val="00B274C2"/>
    <w:rsid w:val="00B27916"/>
    <w:rsid w:val="00B419D3"/>
    <w:rsid w:val="00B508A4"/>
    <w:rsid w:val="00B51AED"/>
    <w:rsid w:val="00B5288D"/>
    <w:rsid w:val="00B55887"/>
    <w:rsid w:val="00B615D6"/>
    <w:rsid w:val="00B626D5"/>
    <w:rsid w:val="00B64EBF"/>
    <w:rsid w:val="00B65D63"/>
    <w:rsid w:val="00B91764"/>
    <w:rsid w:val="00B91B4F"/>
    <w:rsid w:val="00B949D3"/>
    <w:rsid w:val="00B94F9F"/>
    <w:rsid w:val="00BA51AE"/>
    <w:rsid w:val="00BB057D"/>
    <w:rsid w:val="00BB2A33"/>
    <w:rsid w:val="00BB4629"/>
    <w:rsid w:val="00BC7FA8"/>
    <w:rsid w:val="00BD3150"/>
    <w:rsid w:val="00BF1479"/>
    <w:rsid w:val="00BF32AD"/>
    <w:rsid w:val="00BF4531"/>
    <w:rsid w:val="00C0009E"/>
    <w:rsid w:val="00C074E2"/>
    <w:rsid w:val="00C07A77"/>
    <w:rsid w:val="00C20EF9"/>
    <w:rsid w:val="00C23BFA"/>
    <w:rsid w:val="00C24110"/>
    <w:rsid w:val="00C30537"/>
    <w:rsid w:val="00C3379F"/>
    <w:rsid w:val="00C35A7D"/>
    <w:rsid w:val="00C40AC7"/>
    <w:rsid w:val="00C42C04"/>
    <w:rsid w:val="00C5208D"/>
    <w:rsid w:val="00C52EAA"/>
    <w:rsid w:val="00C53C15"/>
    <w:rsid w:val="00C55E4E"/>
    <w:rsid w:val="00C616AE"/>
    <w:rsid w:val="00C73AA0"/>
    <w:rsid w:val="00C84E1B"/>
    <w:rsid w:val="00C85AD1"/>
    <w:rsid w:val="00C950EF"/>
    <w:rsid w:val="00CA1F41"/>
    <w:rsid w:val="00CA4590"/>
    <w:rsid w:val="00CA4679"/>
    <w:rsid w:val="00CA7310"/>
    <w:rsid w:val="00CB1332"/>
    <w:rsid w:val="00CB4219"/>
    <w:rsid w:val="00CB5CDE"/>
    <w:rsid w:val="00CB6BAA"/>
    <w:rsid w:val="00CC53CC"/>
    <w:rsid w:val="00CD03C0"/>
    <w:rsid w:val="00CD34F1"/>
    <w:rsid w:val="00CD393C"/>
    <w:rsid w:val="00CD3CE1"/>
    <w:rsid w:val="00CD5223"/>
    <w:rsid w:val="00CD7380"/>
    <w:rsid w:val="00CE36AD"/>
    <w:rsid w:val="00CE39CD"/>
    <w:rsid w:val="00CE444D"/>
    <w:rsid w:val="00CE485E"/>
    <w:rsid w:val="00CE52E3"/>
    <w:rsid w:val="00CE5681"/>
    <w:rsid w:val="00D01C23"/>
    <w:rsid w:val="00D03E17"/>
    <w:rsid w:val="00D0457D"/>
    <w:rsid w:val="00D057A7"/>
    <w:rsid w:val="00D1451E"/>
    <w:rsid w:val="00D15614"/>
    <w:rsid w:val="00D2446A"/>
    <w:rsid w:val="00D24AD0"/>
    <w:rsid w:val="00D262F4"/>
    <w:rsid w:val="00D2727F"/>
    <w:rsid w:val="00D31053"/>
    <w:rsid w:val="00D33366"/>
    <w:rsid w:val="00D37AA0"/>
    <w:rsid w:val="00D450AD"/>
    <w:rsid w:val="00D45B4C"/>
    <w:rsid w:val="00D57E41"/>
    <w:rsid w:val="00D64FE0"/>
    <w:rsid w:val="00D66CAF"/>
    <w:rsid w:val="00D6788D"/>
    <w:rsid w:val="00D771E2"/>
    <w:rsid w:val="00D83873"/>
    <w:rsid w:val="00D9073C"/>
    <w:rsid w:val="00D91FAB"/>
    <w:rsid w:val="00D9305F"/>
    <w:rsid w:val="00DB0E90"/>
    <w:rsid w:val="00DB7373"/>
    <w:rsid w:val="00DC0741"/>
    <w:rsid w:val="00DC605D"/>
    <w:rsid w:val="00DD50B5"/>
    <w:rsid w:val="00DD6B55"/>
    <w:rsid w:val="00DD72B5"/>
    <w:rsid w:val="00DE08DF"/>
    <w:rsid w:val="00DE2B8D"/>
    <w:rsid w:val="00DF095D"/>
    <w:rsid w:val="00DF6913"/>
    <w:rsid w:val="00E0066D"/>
    <w:rsid w:val="00E01467"/>
    <w:rsid w:val="00E01ADE"/>
    <w:rsid w:val="00E04F48"/>
    <w:rsid w:val="00E06116"/>
    <w:rsid w:val="00E132F8"/>
    <w:rsid w:val="00E1545E"/>
    <w:rsid w:val="00E17600"/>
    <w:rsid w:val="00E204A2"/>
    <w:rsid w:val="00E205ED"/>
    <w:rsid w:val="00E21647"/>
    <w:rsid w:val="00E22AD6"/>
    <w:rsid w:val="00E2439D"/>
    <w:rsid w:val="00E336A7"/>
    <w:rsid w:val="00E44943"/>
    <w:rsid w:val="00E45E2A"/>
    <w:rsid w:val="00E46953"/>
    <w:rsid w:val="00E46A0B"/>
    <w:rsid w:val="00E46EB8"/>
    <w:rsid w:val="00E50456"/>
    <w:rsid w:val="00E50EDF"/>
    <w:rsid w:val="00E57E45"/>
    <w:rsid w:val="00E619CD"/>
    <w:rsid w:val="00E637AD"/>
    <w:rsid w:val="00E864EE"/>
    <w:rsid w:val="00E90240"/>
    <w:rsid w:val="00E90C42"/>
    <w:rsid w:val="00E93098"/>
    <w:rsid w:val="00E956BC"/>
    <w:rsid w:val="00E97812"/>
    <w:rsid w:val="00E97D15"/>
    <w:rsid w:val="00EA06F0"/>
    <w:rsid w:val="00EA22D9"/>
    <w:rsid w:val="00EA51B8"/>
    <w:rsid w:val="00EA5E87"/>
    <w:rsid w:val="00EB5CA6"/>
    <w:rsid w:val="00EC2F35"/>
    <w:rsid w:val="00EC3F91"/>
    <w:rsid w:val="00EC4EC9"/>
    <w:rsid w:val="00EC54B0"/>
    <w:rsid w:val="00EC7391"/>
    <w:rsid w:val="00EE2329"/>
    <w:rsid w:val="00EE25E8"/>
    <w:rsid w:val="00EE4385"/>
    <w:rsid w:val="00EE4579"/>
    <w:rsid w:val="00EF17C7"/>
    <w:rsid w:val="00F047DA"/>
    <w:rsid w:val="00F0517E"/>
    <w:rsid w:val="00F056CE"/>
    <w:rsid w:val="00F113AA"/>
    <w:rsid w:val="00F1546B"/>
    <w:rsid w:val="00F16EB3"/>
    <w:rsid w:val="00F220F2"/>
    <w:rsid w:val="00F24810"/>
    <w:rsid w:val="00F24C81"/>
    <w:rsid w:val="00F30BB9"/>
    <w:rsid w:val="00F312F4"/>
    <w:rsid w:val="00F33870"/>
    <w:rsid w:val="00F33CFB"/>
    <w:rsid w:val="00F3456C"/>
    <w:rsid w:val="00F37C0A"/>
    <w:rsid w:val="00F421E5"/>
    <w:rsid w:val="00F46201"/>
    <w:rsid w:val="00F53209"/>
    <w:rsid w:val="00F56A64"/>
    <w:rsid w:val="00F60927"/>
    <w:rsid w:val="00F63BD6"/>
    <w:rsid w:val="00F63CB1"/>
    <w:rsid w:val="00F67292"/>
    <w:rsid w:val="00F71679"/>
    <w:rsid w:val="00F7474A"/>
    <w:rsid w:val="00F77F83"/>
    <w:rsid w:val="00F82D38"/>
    <w:rsid w:val="00F94C25"/>
    <w:rsid w:val="00FA1CAB"/>
    <w:rsid w:val="00FA6CE0"/>
    <w:rsid w:val="00FB0C6C"/>
    <w:rsid w:val="00FB2845"/>
    <w:rsid w:val="00FB2FE0"/>
    <w:rsid w:val="00FB33C4"/>
    <w:rsid w:val="00FB7C6B"/>
    <w:rsid w:val="00FC3338"/>
    <w:rsid w:val="00FC3B26"/>
    <w:rsid w:val="00FC57A0"/>
    <w:rsid w:val="00FC58D1"/>
    <w:rsid w:val="00FC5DA6"/>
    <w:rsid w:val="00FD4A2F"/>
    <w:rsid w:val="00FE2283"/>
    <w:rsid w:val="00FE299E"/>
    <w:rsid w:val="00FE40F1"/>
    <w:rsid w:val="00FE7501"/>
    <w:rsid w:val="00FF3AC0"/>
    <w:rsid w:val="00FF5128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6BBF"/>
  </w:style>
  <w:style w:type="paragraph" w:styleId="1">
    <w:name w:val="heading 1"/>
    <w:basedOn w:val="a1"/>
    <w:next w:val="a0"/>
    <w:link w:val="10"/>
    <w:uiPriority w:val="1"/>
    <w:qFormat/>
    <w:rsid w:val="003A7A19"/>
    <w:pPr>
      <w:numPr>
        <w:numId w:val="3"/>
      </w:numPr>
      <w:tabs>
        <w:tab w:val="left" w:pos="567"/>
      </w:tabs>
      <w:spacing w:before="240" w:after="120"/>
      <w:contextualSpacing w:val="0"/>
      <w:jc w:val="center"/>
      <w:outlineLvl w:val="0"/>
    </w:pPr>
    <w:rPr>
      <w:rFonts w:ascii="Arial" w:eastAsiaTheme="minorHAnsi" w:hAnsi="Arial" w:cs="Arial"/>
      <w:b/>
      <w:color w:val="0D0D0D" w:themeColor="text1" w:themeTint="F2"/>
      <w:sz w:val="24"/>
      <w:szCs w:val="24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List Paragraph"/>
    <w:aliases w:val="Абзац списка1,Ненумерованный список,Л‡Ќ€љ –•Џ–ђ€1,кЊ’—“Њ_”‰€’’ћЋ –•Џ–”ђ,_нсxон_пѓйсс_л …Нм…п_,Л‡Ќ€љ –∙Џ–ђ€1,кЊ’—“Њ_”‰€’’ћЋ –∙Џ–”ђ,List Paragraph,Абзац списка для документа,Список нумерованный цифры,Варианты ответов,UL,Абзац маркированнный"/>
    <w:basedOn w:val="a0"/>
    <w:link w:val="a5"/>
    <w:uiPriority w:val="1"/>
    <w:qFormat/>
    <w:rsid w:val="003A7A19"/>
    <w:pPr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5">
    <w:name w:val="Абзац списка Знак"/>
    <w:aliases w:val="Абзац списка1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,List Paragraph Знак,Абзац списка для документа Знак,UL Знак"/>
    <w:basedOn w:val="a2"/>
    <w:link w:val="a1"/>
    <w:uiPriority w:val="1"/>
    <w:rsid w:val="003A7A19"/>
    <w:rPr>
      <w:rFonts w:ascii="Calibri" w:eastAsia="Calibri" w:hAnsi="Calibri" w:cs="Calibri"/>
      <w:lang w:eastAsia="ru-RU"/>
    </w:rPr>
  </w:style>
  <w:style w:type="table" w:styleId="a6">
    <w:name w:val="Table Grid"/>
    <w:basedOn w:val="a3"/>
    <w:rsid w:val="003A7A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2"/>
    <w:link w:val="1"/>
    <w:uiPriority w:val="1"/>
    <w:rsid w:val="003A7A19"/>
    <w:rPr>
      <w:rFonts w:ascii="Arial" w:hAnsi="Arial" w:cs="Arial"/>
      <w:b/>
      <w:color w:val="0D0D0D" w:themeColor="text1" w:themeTint="F2"/>
      <w:sz w:val="24"/>
      <w:szCs w:val="24"/>
    </w:rPr>
  </w:style>
  <w:style w:type="paragraph" w:styleId="a">
    <w:name w:val="Subtitle"/>
    <w:basedOn w:val="a1"/>
    <w:next w:val="a0"/>
    <w:link w:val="a7"/>
    <w:uiPriority w:val="11"/>
    <w:qFormat/>
    <w:rsid w:val="003A7A19"/>
    <w:pPr>
      <w:numPr>
        <w:ilvl w:val="1"/>
        <w:numId w:val="3"/>
      </w:numPr>
      <w:tabs>
        <w:tab w:val="left" w:pos="567"/>
      </w:tabs>
      <w:spacing w:before="240" w:after="120" w:line="240" w:lineRule="auto"/>
      <w:contextualSpacing w:val="0"/>
      <w:outlineLvl w:val="0"/>
    </w:pPr>
    <w:rPr>
      <w:rFonts w:ascii="Times New Roman" w:eastAsiaTheme="minorHAnsi" w:hAnsi="Times New Roman" w:cs="Times New Roman"/>
      <w:b/>
      <w:color w:val="0D0D0D" w:themeColor="text1" w:themeTint="F2"/>
      <w:sz w:val="24"/>
      <w:szCs w:val="24"/>
      <w:lang w:eastAsia="en-US"/>
    </w:rPr>
  </w:style>
  <w:style w:type="character" w:customStyle="1" w:styleId="a7">
    <w:name w:val="Подзаголовок Знак"/>
    <w:basedOn w:val="a2"/>
    <w:link w:val="a"/>
    <w:uiPriority w:val="11"/>
    <w:rsid w:val="003A7A19"/>
    <w:rPr>
      <w:rFonts w:ascii="Times New Roman" w:hAnsi="Times New Roman" w:cs="Times New Roman"/>
      <w:b/>
      <w:color w:val="0D0D0D" w:themeColor="text1" w:themeTint="F2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3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3A7A19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77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776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6BBF"/>
  </w:style>
  <w:style w:type="paragraph" w:styleId="1">
    <w:name w:val="heading 1"/>
    <w:basedOn w:val="a1"/>
    <w:next w:val="a0"/>
    <w:link w:val="10"/>
    <w:uiPriority w:val="1"/>
    <w:qFormat/>
    <w:rsid w:val="003A7A19"/>
    <w:pPr>
      <w:numPr>
        <w:numId w:val="3"/>
      </w:numPr>
      <w:tabs>
        <w:tab w:val="left" w:pos="567"/>
      </w:tabs>
      <w:spacing w:before="240" w:after="120"/>
      <w:contextualSpacing w:val="0"/>
      <w:jc w:val="center"/>
      <w:outlineLvl w:val="0"/>
    </w:pPr>
    <w:rPr>
      <w:rFonts w:ascii="Arial" w:eastAsiaTheme="minorHAnsi" w:hAnsi="Arial" w:cs="Arial"/>
      <w:b/>
      <w:color w:val="0D0D0D" w:themeColor="text1" w:themeTint="F2"/>
      <w:sz w:val="24"/>
      <w:szCs w:val="24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List Paragraph"/>
    <w:aliases w:val="Абзац списка1,Ненумерованный список,Л‡Ќ€љ –•Џ–ђ€1,кЊ’—“Њ_”‰€’’ћЋ –•Џ–”ђ,_нсxон_пѓйсс_л …Нм…п_,Л‡Ќ€љ –∙Џ–ђ€1,кЊ’—“Њ_”‰€’’ћЋ –∙Џ–”ђ,List Paragraph,Абзац списка для документа,Список нумерованный цифры,Варианты ответов,UL,Абзац маркированнный"/>
    <w:basedOn w:val="a0"/>
    <w:link w:val="a5"/>
    <w:uiPriority w:val="1"/>
    <w:qFormat/>
    <w:rsid w:val="003A7A19"/>
    <w:pPr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5">
    <w:name w:val="Абзац списка Знак"/>
    <w:aliases w:val="Абзац списка1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,List Paragraph Знак,Абзац списка для документа Знак,UL Знак"/>
    <w:basedOn w:val="a2"/>
    <w:link w:val="a1"/>
    <w:uiPriority w:val="1"/>
    <w:rsid w:val="003A7A19"/>
    <w:rPr>
      <w:rFonts w:ascii="Calibri" w:eastAsia="Calibri" w:hAnsi="Calibri" w:cs="Calibri"/>
      <w:lang w:eastAsia="ru-RU"/>
    </w:rPr>
  </w:style>
  <w:style w:type="table" w:styleId="a6">
    <w:name w:val="Table Grid"/>
    <w:basedOn w:val="a3"/>
    <w:rsid w:val="003A7A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2"/>
    <w:link w:val="1"/>
    <w:uiPriority w:val="1"/>
    <w:rsid w:val="003A7A19"/>
    <w:rPr>
      <w:rFonts w:ascii="Arial" w:hAnsi="Arial" w:cs="Arial"/>
      <w:b/>
      <w:color w:val="0D0D0D" w:themeColor="text1" w:themeTint="F2"/>
      <w:sz w:val="24"/>
      <w:szCs w:val="24"/>
    </w:rPr>
  </w:style>
  <w:style w:type="paragraph" w:styleId="a">
    <w:name w:val="Subtitle"/>
    <w:basedOn w:val="a1"/>
    <w:next w:val="a0"/>
    <w:link w:val="a7"/>
    <w:uiPriority w:val="11"/>
    <w:qFormat/>
    <w:rsid w:val="003A7A19"/>
    <w:pPr>
      <w:numPr>
        <w:ilvl w:val="1"/>
        <w:numId w:val="3"/>
      </w:numPr>
      <w:tabs>
        <w:tab w:val="left" w:pos="567"/>
      </w:tabs>
      <w:spacing w:before="240" w:after="120" w:line="240" w:lineRule="auto"/>
      <w:contextualSpacing w:val="0"/>
      <w:outlineLvl w:val="0"/>
    </w:pPr>
    <w:rPr>
      <w:rFonts w:ascii="Times New Roman" w:eastAsiaTheme="minorHAnsi" w:hAnsi="Times New Roman" w:cs="Times New Roman"/>
      <w:b/>
      <w:color w:val="0D0D0D" w:themeColor="text1" w:themeTint="F2"/>
      <w:sz w:val="24"/>
      <w:szCs w:val="24"/>
      <w:lang w:eastAsia="en-US"/>
    </w:rPr>
  </w:style>
  <w:style w:type="character" w:customStyle="1" w:styleId="a7">
    <w:name w:val="Подзаголовок Знак"/>
    <w:basedOn w:val="a2"/>
    <w:link w:val="a"/>
    <w:uiPriority w:val="11"/>
    <w:rsid w:val="003A7A19"/>
    <w:rPr>
      <w:rFonts w:ascii="Times New Roman" w:hAnsi="Times New Roman" w:cs="Times New Roman"/>
      <w:b/>
      <w:color w:val="0D0D0D" w:themeColor="text1" w:themeTint="F2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3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3A7A19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77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77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Владимир Владимирович</dc:creator>
  <cp:lastModifiedBy>Стефановская Анастасия Васильевна</cp:lastModifiedBy>
  <cp:revision>3</cp:revision>
  <cp:lastPrinted>2023-06-28T12:07:00Z</cp:lastPrinted>
  <dcterms:created xsi:type="dcterms:W3CDTF">2023-08-08T10:50:00Z</dcterms:created>
  <dcterms:modified xsi:type="dcterms:W3CDTF">2023-08-08T11:01:00Z</dcterms:modified>
</cp:coreProperties>
</file>